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F0EB" w14:textId="2D1B1D64" w:rsidR="00192B43" w:rsidRPr="00192B43" w:rsidRDefault="00192B43" w:rsidP="00192B43">
      <w:pPr>
        <w:jc w:val="center"/>
        <w:rPr>
          <w:sz w:val="44"/>
          <w:szCs w:val="44"/>
        </w:rPr>
      </w:pPr>
      <w:bookmarkStart w:id="0" w:name="_Toc109899940"/>
      <w:bookmarkStart w:id="1" w:name="_Toc109897422"/>
      <w:bookmarkStart w:id="2" w:name="_Toc109900359"/>
      <w:bookmarkStart w:id="3" w:name="_Toc109899521"/>
      <w:bookmarkStart w:id="4" w:name="_Toc200553154"/>
      <w:bookmarkStart w:id="5" w:name="_Hlk517968013"/>
      <w:bookmarkStart w:id="6" w:name="_Hlk158131820"/>
      <w:r w:rsidRPr="00192B43">
        <w:rPr>
          <w:rFonts w:hint="eastAsia"/>
          <w:sz w:val="44"/>
          <w:szCs w:val="44"/>
        </w:rPr>
        <w:t>武汉天河机场T2航站楼玻璃幕墙遮阳工程</w:t>
      </w:r>
      <w:r w:rsidRPr="00192B43">
        <w:rPr>
          <w:rFonts w:hint="eastAsia"/>
          <w:sz w:val="44"/>
          <w:szCs w:val="44"/>
        </w:rPr>
        <w:t>竞争谈判公告</w:t>
      </w:r>
    </w:p>
    <w:p w14:paraId="5B4CACEE" w14:textId="77777777" w:rsidR="00192B43" w:rsidRPr="00192B43" w:rsidRDefault="00192B43" w:rsidP="00192B43">
      <w:pPr>
        <w:pStyle w:val="2"/>
        <w:numPr>
          <w:ilvl w:val="0"/>
          <w:numId w:val="1"/>
        </w:numPr>
        <w:rPr>
          <w:color w:val="auto"/>
        </w:rPr>
      </w:pPr>
      <w:r w:rsidRPr="00192B43">
        <w:rPr>
          <w:rFonts w:hint="eastAsia"/>
          <w:color w:val="auto"/>
        </w:rPr>
        <w:t>项目基本情况</w:t>
      </w:r>
      <w:bookmarkEnd w:id="0"/>
      <w:bookmarkEnd w:id="1"/>
      <w:bookmarkEnd w:id="2"/>
      <w:bookmarkEnd w:id="3"/>
      <w:bookmarkEnd w:id="4"/>
    </w:p>
    <w:p w14:paraId="27930D1D" w14:textId="77777777" w:rsidR="00192B43" w:rsidRPr="00192B43" w:rsidRDefault="00192B43" w:rsidP="00192B43">
      <w:pPr>
        <w:ind w:firstLineChars="200" w:firstLine="480"/>
        <w:rPr>
          <w:rFonts w:cs="仿宋_GB2312" w:hint="eastAsia"/>
        </w:rPr>
      </w:pPr>
      <w:r w:rsidRPr="00192B43">
        <w:rPr>
          <w:rFonts w:cs="仿宋_GB2312" w:hint="eastAsia"/>
        </w:rPr>
        <w:t>1.项目委托：</w:t>
      </w:r>
      <w:bookmarkStart w:id="7" w:name="_Hlk162011340"/>
      <w:r w:rsidRPr="00192B43">
        <w:rPr>
          <w:rFonts w:hint="eastAsia"/>
          <w:u w:val="single"/>
        </w:rPr>
        <w:t>湖北中天招标有限公司受武汉天河机场有限责任公司委托，组织开展武汉天河机场T2航站楼玻璃幕墙遮阳工程的谈判活动。</w:t>
      </w:r>
      <w:bookmarkEnd w:id="7"/>
    </w:p>
    <w:p w14:paraId="4F6AE587" w14:textId="77777777" w:rsidR="00192B43" w:rsidRPr="00192B43" w:rsidRDefault="00192B43" w:rsidP="00192B43">
      <w:pPr>
        <w:ind w:firstLineChars="200" w:firstLine="480"/>
        <w:rPr>
          <w:rFonts w:cs="仿宋_GB2312" w:hint="eastAsia"/>
          <w:szCs w:val="24"/>
          <w:u w:val="single"/>
        </w:rPr>
      </w:pPr>
      <w:r w:rsidRPr="00192B43">
        <w:rPr>
          <w:rFonts w:cs="仿宋_GB2312" w:hint="eastAsia"/>
        </w:rPr>
        <w:t>2.项目编号：</w:t>
      </w:r>
      <w:r w:rsidRPr="00192B43">
        <w:rPr>
          <w:rFonts w:hint="eastAsia"/>
          <w:u w:val="single"/>
        </w:rPr>
        <w:t xml:space="preserve">HBZT-2025100-G100                   </w:t>
      </w:r>
      <w:r w:rsidRPr="00192B43">
        <w:rPr>
          <w:rFonts w:hint="eastAsia"/>
          <w:u w:val="single"/>
          <w:lang w:val="hr-HR"/>
        </w:rPr>
        <w:t xml:space="preserve"> </w:t>
      </w:r>
    </w:p>
    <w:p w14:paraId="52F45DA2" w14:textId="77777777" w:rsidR="00192B43" w:rsidRPr="00192B43" w:rsidRDefault="00192B43" w:rsidP="00192B43">
      <w:pPr>
        <w:ind w:firstLineChars="200" w:firstLine="480"/>
        <w:rPr>
          <w:rFonts w:cs="仿宋_GB2312" w:hint="eastAsia"/>
          <w:u w:val="single"/>
        </w:rPr>
      </w:pPr>
      <w:r w:rsidRPr="00192B43">
        <w:rPr>
          <w:rFonts w:cs="仿宋_GB2312" w:hint="eastAsia"/>
        </w:rPr>
        <w:t>3.项目名称：</w:t>
      </w:r>
      <w:r w:rsidRPr="00192B43">
        <w:rPr>
          <w:rFonts w:hint="eastAsia"/>
          <w:u w:val="single"/>
        </w:rPr>
        <w:t>武汉天河机场T2航站楼玻璃幕墙遮阳工程</w:t>
      </w:r>
    </w:p>
    <w:p w14:paraId="03B8F7C8" w14:textId="77777777" w:rsidR="00192B43" w:rsidRPr="00192B43" w:rsidRDefault="00192B43" w:rsidP="00192B43">
      <w:pPr>
        <w:ind w:firstLineChars="200" w:firstLine="480"/>
        <w:rPr>
          <w:rFonts w:cs="仿宋_GB2312" w:hint="eastAsia"/>
        </w:rPr>
      </w:pPr>
      <w:r w:rsidRPr="00192B43">
        <w:rPr>
          <w:rFonts w:cs="仿宋_GB2312" w:hint="eastAsia"/>
        </w:rPr>
        <w:t>4.采购方式：竞争谈判</w:t>
      </w:r>
    </w:p>
    <w:p w14:paraId="6A0664A8" w14:textId="77777777" w:rsidR="00192B43" w:rsidRPr="00192B43" w:rsidRDefault="00192B43" w:rsidP="00192B43">
      <w:pPr>
        <w:ind w:firstLineChars="200" w:firstLine="480"/>
        <w:rPr>
          <w:rFonts w:cs="仿宋_GB2312" w:hint="eastAsia"/>
        </w:rPr>
      </w:pPr>
      <w:r w:rsidRPr="00192B43">
        <w:rPr>
          <w:rFonts w:cs="仿宋_GB2312" w:hint="eastAsia"/>
        </w:rPr>
        <w:t>5.最高限价：</w:t>
      </w:r>
      <w:r w:rsidRPr="00192B43">
        <w:rPr>
          <w:rFonts w:cs="仿宋_GB2312" w:hint="eastAsia"/>
          <w:u w:val="single"/>
        </w:rPr>
        <w:t xml:space="preserve">  </w:t>
      </w:r>
      <w:bookmarkStart w:id="8" w:name="_Hlk200475380"/>
      <w:r w:rsidRPr="00192B43">
        <w:rPr>
          <w:rFonts w:cs="仿宋_GB2312" w:hint="eastAsia"/>
          <w:u w:val="single"/>
        </w:rPr>
        <w:t>124</w:t>
      </w:r>
      <w:bookmarkEnd w:id="8"/>
      <w:r w:rsidRPr="00192B43">
        <w:rPr>
          <w:rFonts w:cs="仿宋_GB2312" w:hint="eastAsia"/>
          <w:u w:val="single"/>
        </w:rPr>
        <w:t xml:space="preserve">  </w:t>
      </w:r>
      <w:r w:rsidRPr="00192B43">
        <w:rPr>
          <w:rFonts w:cs="仿宋_GB2312" w:hint="eastAsia"/>
        </w:rPr>
        <w:t>万元</w:t>
      </w:r>
    </w:p>
    <w:p w14:paraId="1250794B" w14:textId="77777777" w:rsidR="00192B43" w:rsidRPr="00192B43" w:rsidRDefault="00192B43" w:rsidP="00192B43">
      <w:pPr>
        <w:ind w:firstLineChars="200" w:firstLine="480"/>
        <w:rPr>
          <w:rFonts w:cs="仿宋_GB2312" w:hint="eastAsia"/>
        </w:rPr>
      </w:pPr>
      <w:r w:rsidRPr="00192B43">
        <w:rPr>
          <w:rFonts w:cs="仿宋_GB2312" w:hint="eastAsia"/>
        </w:rPr>
        <w:t>6.采购需求：</w:t>
      </w:r>
      <w:bookmarkStart w:id="9" w:name="OLE_LINK19"/>
      <w:r w:rsidRPr="00192B43">
        <w:rPr>
          <w:rFonts w:cs="仿宋_GB2312" w:hint="eastAsia"/>
          <w:u w:val="single"/>
        </w:rPr>
        <w:t>武汉天河机场T2航站楼玻璃幕墙遮阳工程施工</w:t>
      </w:r>
      <w:proofErr w:type="gramStart"/>
      <w:r w:rsidRPr="00192B43">
        <w:rPr>
          <w:rFonts w:cs="仿宋_GB2312" w:hint="eastAsia"/>
          <w:u w:val="single"/>
        </w:rPr>
        <w:t>图范围</w:t>
      </w:r>
      <w:proofErr w:type="gramEnd"/>
      <w:r w:rsidRPr="00192B43">
        <w:rPr>
          <w:rFonts w:cs="仿宋_GB2312" w:hint="eastAsia"/>
          <w:u w:val="single"/>
        </w:rPr>
        <w:t>内的全部内容，具体以工程量清单为准。详见竞争谈判文件第三章。</w:t>
      </w:r>
      <w:bookmarkEnd w:id="9"/>
    </w:p>
    <w:p w14:paraId="3449FA2E" w14:textId="77777777" w:rsidR="00192B43" w:rsidRPr="00192B43" w:rsidRDefault="00192B43" w:rsidP="00192B43">
      <w:pPr>
        <w:ind w:firstLineChars="200" w:firstLine="480"/>
        <w:rPr>
          <w:rFonts w:cs="仿宋_GB2312" w:hint="eastAsia"/>
        </w:rPr>
      </w:pPr>
      <w:r w:rsidRPr="00192B43">
        <w:rPr>
          <w:rFonts w:cs="仿宋_GB2312" w:hint="eastAsia"/>
        </w:rPr>
        <w:t>7.合同履行期限：</w:t>
      </w:r>
      <w:r w:rsidRPr="00192B43">
        <w:rPr>
          <w:rFonts w:cs="仿宋_GB2312" w:hint="eastAsia"/>
          <w:u w:val="single"/>
        </w:rPr>
        <w:t xml:space="preserve"> 工期45日历天 </w:t>
      </w:r>
    </w:p>
    <w:p w14:paraId="150F7893" w14:textId="77777777" w:rsidR="00192B43" w:rsidRPr="00192B43" w:rsidRDefault="00192B43" w:rsidP="00192B43">
      <w:pPr>
        <w:pStyle w:val="2"/>
        <w:numPr>
          <w:ilvl w:val="0"/>
          <w:numId w:val="1"/>
        </w:numPr>
        <w:rPr>
          <w:rFonts w:hint="eastAsia"/>
          <w:color w:val="auto"/>
        </w:rPr>
      </w:pPr>
      <w:bookmarkStart w:id="10" w:name="_Toc109899522"/>
      <w:bookmarkStart w:id="11" w:name="_Toc109900360"/>
      <w:bookmarkStart w:id="12" w:name="_Toc109899941"/>
      <w:bookmarkStart w:id="13" w:name="_Toc109897423"/>
      <w:bookmarkStart w:id="14" w:name="_Toc200553155"/>
      <w:r w:rsidRPr="00192B43">
        <w:rPr>
          <w:rFonts w:hint="eastAsia"/>
          <w:color w:val="auto"/>
        </w:rPr>
        <w:t>供应商资格要求</w:t>
      </w:r>
      <w:bookmarkEnd w:id="10"/>
      <w:bookmarkEnd w:id="11"/>
      <w:bookmarkEnd w:id="12"/>
      <w:bookmarkEnd w:id="13"/>
      <w:bookmarkEnd w:id="14"/>
    </w:p>
    <w:p w14:paraId="0D916C48" w14:textId="77777777" w:rsidR="00192B43" w:rsidRPr="00192B43" w:rsidRDefault="00192B43" w:rsidP="00192B43">
      <w:pPr>
        <w:pStyle w:val="a9"/>
        <w:ind w:left="420" w:firstLine="480"/>
        <w:rPr>
          <w:rFonts w:hint="eastAsia"/>
        </w:rPr>
      </w:pPr>
      <w:bookmarkStart w:id="15" w:name="_Hlk89807755"/>
      <w:r w:rsidRPr="00192B43">
        <w:rPr>
          <w:rFonts w:hint="eastAsia"/>
        </w:rPr>
        <w:t>1.具有独立承担民事责任的能力；</w:t>
      </w:r>
    </w:p>
    <w:p w14:paraId="1EF3C792" w14:textId="77777777" w:rsidR="00192B43" w:rsidRPr="00192B43" w:rsidRDefault="00192B43" w:rsidP="00192B43">
      <w:pPr>
        <w:pStyle w:val="a9"/>
        <w:ind w:left="420" w:firstLine="482"/>
        <w:rPr>
          <w:rFonts w:hint="eastAsia"/>
          <w:b/>
        </w:rPr>
      </w:pPr>
      <w:r w:rsidRPr="00192B43">
        <w:rPr>
          <w:rFonts w:hint="eastAsia"/>
          <w:b/>
        </w:rPr>
        <w:t>2.特定资格要求：</w:t>
      </w:r>
    </w:p>
    <w:p w14:paraId="093BF579" w14:textId="77777777" w:rsidR="00192B43" w:rsidRPr="00192B43" w:rsidRDefault="00192B43" w:rsidP="00192B43">
      <w:pPr>
        <w:pStyle w:val="a9"/>
        <w:ind w:left="420" w:firstLine="482"/>
        <w:rPr>
          <w:rFonts w:hint="eastAsia"/>
          <w:b/>
        </w:rPr>
      </w:pPr>
      <w:r w:rsidRPr="00192B43">
        <w:rPr>
          <w:rFonts w:hint="eastAsia"/>
          <w:b/>
        </w:rPr>
        <w:t>2.1 应当具有行政主管部门颁发有效的建筑装修装饰工程专业承包二级及以上资质，并在人员、设备、资金等方面具备相应的施工能力；</w:t>
      </w:r>
    </w:p>
    <w:p w14:paraId="5C44D6BB" w14:textId="77777777" w:rsidR="00192B43" w:rsidRPr="00192B43" w:rsidRDefault="00192B43" w:rsidP="00192B43">
      <w:pPr>
        <w:pStyle w:val="a9"/>
        <w:ind w:left="420" w:firstLine="482"/>
        <w:rPr>
          <w:rFonts w:hint="eastAsia"/>
          <w:b/>
        </w:rPr>
      </w:pPr>
      <w:r w:rsidRPr="00192B43">
        <w:rPr>
          <w:rFonts w:hint="eastAsia"/>
          <w:b/>
        </w:rPr>
        <w:t>2.2 具备有效的安全生产许可证。</w:t>
      </w:r>
    </w:p>
    <w:p w14:paraId="57EEB17A" w14:textId="77777777" w:rsidR="00192B43" w:rsidRPr="00192B43" w:rsidRDefault="00192B43" w:rsidP="00192B43">
      <w:pPr>
        <w:pStyle w:val="a9"/>
        <w:ind w:left="420" w:firstLine="482"/>
        <w:rPr>
          <w:rFonts w:hint="eastAsia"/>
          <w:b/>
        </w:rPr>
      </w:pPr>
      <w:r w:rsidRPr="00192B43">
        <w:rPr>
          <w:rFonts w:hint="eastAsia"/>
          <w:b/>
        </w:rPr>
        <w:t>2.3 企业业绩：近3年至少承揽过1项单项合同</w:t>
      </w:r>
      <w:bookmarkStart w:id="16" w:name="OLE_LINK44"/>
      <w:r w:rsidRPr="00192B43">
        <w:rPr>
          <w:rFonts w:hint="eastAsia"/>
          <w:b/>
        </w:rPr>
        <w:t>金额在100万元及以上公共建筑装饰工程项目业绩</w:t>
      </w:r>
      <w:bookmarkEnd w:id="16"/>
      <w:r w:rsidRPr="00192B43">
        <w:rPr>
          <w:rFonts w:hint="eastAsia"/>
          <w:b/>
        </w:rPr>
        <w:t>，提供合同协议书或中标通知书、工程接收证书或工程竣工验收证书（工程竣工验收备案证）或工程竣工验收报告。（业绩时间以工程接收证书或工程竣工验收证书（工程竣工验收备案证）或工程竣工验收报告颁发时间为准）；</w:t>
      </w:r>
    </w:p>
    <w:p w14:paraId="7B1B8496" w14:textId="77777777" w:rsidR="00192B43" w:rsidRPr="00192B43" w:rsidRDefault="00192B43" w:rsidP="00192B43">
      <w:pPr>
        <w:pStyle w:val="a9"/>
        <w:ind w:left="420" w:firstLine="482"/>
        <w:rPr>
          <w:rFonts w:hint="eastAsia"/>
          <w:b/>
        </w:rPr>
      </w:pPr>
      <w:r w:rsidRPr="00192B43">
        <w:rPr>
          <w:rFonts w:hint="eastAsia"/>
          <w:b/>
        </w:rPr>
        <w:t>2.3 拟投入本项目的项目经理应具有建筑工程专业二级及以上注册建造师资格证书，具备有效的安全生产考核合格证书（B证），且未担任其他在施建设工程项目的项目经理；</w:t>
      </w:r>
    </w:p>
    <w:p w14:paraId="69BA6494" w14:textId="77777777" w:rsidR="00192B43" w:rsidRPr="00192B43" w:rsidRDefault="00192B43" w:rsidP="00192B43">
      <w:pPr>
        <w:pStyle w:val="a9"/>
        <w:ind w:left="420" w:firstLine="480"/>
        <w:rPr>
          <w:rFonts w:hint="eastAsia"/>
        </w:rPr>
      </w:pPr>
      <w:r w:rsidRPr="00192B43">
        <w:rPr>
          <w:rFonts w:hint="eastAsia"/>
        </w:rPr>
        <w:t>3.</w:t>
      </w:r>
      <w:bookmarkStart w:id="17" w:name="OLE_LINK3"/>
      <w:bookmarkStart w:id="18" w:name="OLE_LINK4"/>
      <w:r w:rsidRPr="00192B43">
        <w:rPr>
          <w:rFonts w:hint="eastAsia"/>
        </w:rPr>
        <w:t>供应商必须是在“信用中国网（www.creditchina.gov.cn）”或“中</w:t>
      </w:r>
      <w:r w:rsidRPr="00192B43">
        <w:rPr>
          <w:rFonts w:hint="eastAsia"/>
        </w:rPr>
        <w:lastRenderedPageBreak/>
        <w:t>国执行信息公开网（http://zxgk.court.gov.cn）”中未被列入失信被执行人，提供截图；</w:t>
      </w:r>
      <w:bookmarkEnd w:id="17"/>
      <w:bookmarkEnd w:id="18"/>
    </w:p>
    <w:p w14:paraId="2EB165CC" w14:textId="77777777" w:rsidR="00192B43" w:rsidRPr="00192B43" w:rsidRDefault="00192B43" w:rsidP="00192B43">
      <w:pPr>
        <w:pStyle w:val="a9"/>
        <w:ind w:left="420" w:firstLine="480"/>
        <w:rPr>
          <w:rFonts w:hint="eastAsia"/>
        </w:rPr>
      </w:pPr>
      <w:r w:rsidRPr="00192B43">
        <w:rPr>
          <w:rFonts w:hint="eastAsia"/>
        </w:rPr>
        <w:t>4.供应商应针对《湖北机场集团有限公司“供应商不良行为”管理办法》在谈判响应文件中出示承诺书，格式详见谈判文件第六章；</w:t>
      </w:r>
    </w:p>
    <w:p w14:paraId="669B0964" w14:textId="77777777" w:rsidR="00192B43" w:rsidRPr="00192B43" w:rsidRDefault="00192B43" w:rsidP="00192B43">
      <w:pPr>
        <w:pStyle w:val="a9"/>
        <w:ind w:left="420" w:firstLine="480"/>
        <w:rPr>
          <w:rFonts w:hint="eastAsia"/>
        </w:rPr>
      </w:pPr>
      <w:r w:rsidRPr="00192B43">
        <w:rPr>
          <w:rFonts w:hint="eastAsia"/>
        </w:rPr>
        <w:t>5.接受联合体谈判：否。以联合体形</w:t>
      </w:r>
      <w:proofErr w:type="gramStart"/>
      <w:r w:rsidRPr="00192B43">
        <w:rPr>
          <w:rFonts w:hint="eastAsia"/>
        </w:rPr>
        <w:t>式参加</w:t>
      </w:r>
      <w:proofErr w:type="gramEnd"/>
      <w:r w:rsidRPr="00192B43">
        <w:rPr>
          <w:rFonts w:hint="eastAsia"/>
        </w:rPr>
        <w:t>的，应当提供联合协议书。</w:t>
      </w:r>
    </w:p>
    <w:p w14:paraId="64C429B4" w14:textId="77777777" w:rsidR="00192B43" w:rsidRPr="00192B43" w:rsidRDefault="00192B43" w:rsidP="00192B43">
      <w:pPr>
        <w:pStyle w:val="2"/>
        <w:numPr>
          <w:ilvl w:val="0"/>
          <w:numId w:val="1"/>
        </w:numPr>
        <w:rPr>
          <w:rFonts w:hint="eastAsia"/>
          <w:color w:val="auto"/>
        </w:rPr>
      </w:pPr>
      <w:bookmarkStart w:id="19" w:name="_Toc109899523"/>
      <w:bookmarkStart w:id="20" w:name="_Toc109899942"/>
      <w:bookmarkStart w:id="21" w:name="_Toc109900361"/>
      <w:bookmarkStart w:id="22" w:name="_Toc109897424"/>
      <w:bookmarkStart w:id="23" w:name="_Toc200553156"/>
      <w:bookmarkEnd w:id="15"/>
      <w:r w:rsidRPr="00192B43">
        <w:rPr>
          <w:rFonts w:hint="eastAsia"/>
          <w:color w:val="auto"/>
        </w:rPr>
        <w:t>获取竞争谈判文件</w:t>
      </w:r>
      <w:bookmarkEnd w:id="19"/>
      <w:bookmarkEnd w:id="20"/>
      <w:bookmarkEnd w:id="21"/>
      <w:bookmarkEnd w:id="22"/>
      <w:bookmarkEnd w:id="23"/>
    </w:p>
    <w:p w14:paraId="5480B934" w14:textId="77777777" w:rsidR="00192B43" w:rsidRPr="00192B43" w:rsidRDefault="00192B43" w:rsidP="00192B43">
      <w:pPr>
        <w:pStyle w:val="21"/>
        <w:ind w:firstLine="480"/>
        <w:rPr>
          <w:rFonts w:hint="eastAsia"/>
          <w:lang w:val="zh-CN"/>
        </w:rPr>
      </w:pPr>
      <w:r w:rsidRPr="00192B43">
        <w:rPr>
          <w:rFonts w:hint="eastAsia"/>
          <w:lang w:val="zh-CN"/>
        </w:rPr>
        <w:t>1.时间：</w:t>
      </w:r>
      <w:r w:rsidRPr="00192B43">
        <w:rPr>
          <w:rFonts w:hint="eastAsia"/>
          <w:u w:val="single"/>
          <w:lang w:val="zh-CN"/>
        </w:rPr>
        <w:t xml:space="preserve"> 2025年6月12日8时30分</w:t>
      </w:r>
      <w:r w:rsidRPr="00192B43">
        <w:rPr>
          <w:rFonts w:hint="eastAsia"/>
          <w:lang w:val="zh-CN"/>
        </w:rPr>
        <w:t>至</w:t>
      </w:r>
      <w:r w:rsidRPr="00192B43">
        <w:rPr>
          <w:rFonts w:hint="eastAsia"/>
          <w:u w:val="single"/>
          <w:lang w:val="zh-CN"/>
        </w:rPr>
        <w:t xml:space="preserve"> 2025年6月16日17时00分</w:t>
      </w:r>
      <w:r w:rsidRPr="00192B43">
        <w:rPr>
          <w:rFonts w:hint="eastAsia"/>
          <w:lang w:val="zh-CN"/>
        </w:rPr>
        <w:t>（北京时间）。</w:t>
      </w:r>
    </w:p>
    <w:p w14:paraId="694DDF6C" w14:textId="77777777" w:rsidR="00192B43" w:rsidRPr="00192B43" w:rsidRDefault="00192B43" w:rsidP="00192B43">
      <w:pPr>
        <w:pStyle w:val="21"/>
        <w:ind w:firstLine="480"/>
        <w:rPr>
          <w:rFonts w:hint="eastAsia"/>
          <w:lang w:val="zh-CN"/>
        </w:rPr>
      </w:pPr>
      <w:r w:rsidRPr="00192B43">
        <w:rPr>
          <w:rFonts w:hint="eastAsia"/>
          <w:lang w:val="zh-CN"/>
        </w:rPr>
        <w:t>2.地点：</w:t>
      </w:r>
      <w:r w:rsidRPr="00192B43">
        <w:rPr>
          <w:rFonts w:hint="eastAsia"/>
          <w:u w:val="single"/>
          <w:lang w:val="zh-CN"/>
        </w:rPr>
        <w:t>湖北中天招标有限公司（武汉市武昌区民主路782号</w:t>
      </w:r>
      <w:proofErr w:type="gramStart"/>
      <w:r w:rsidRPr="00192B43">
        <w:rPr>
          <w:rFonts w:hint="eastAsia"/>
          <w:u w:val="single"/>
          <w:lang w:val="zh-CN"/>
        </w:rPr>
        <w:t>洪广大</w:t>
      </w:r>
      <w:proofErr w:type="gramEnd"/>
      <w:r w:rsidRPr="00192B43">
        <w:rPr>
          <w:rFonts w:hint="eastAsia"/>
          <w:u w:val="single"/>
          <w:lang w:val="zh-CN"/>
        </w:rPr>
        <w:t>酒店26层）。</w:t>
      </w:r>
    </w:p>
    <w:p w14:paraId="6B8122C6" w14:textId="77777777" w:rsidR="00192B43" w:rsidRPr="00192B43" w:rsidRDefault="00192B43" w:rsidP="00192B43">
      <w:pPr>
        <w:pStyle w:val="21"/>
        <w:ind w:firstLine="480"/>
        <w:rPr>
          <w:rFonts w:hint="eastAsia"/>
          <w:lang w:val="zh-CN"/>
        </w:rPr>
      </w:pPr>
      <w:r w:rsidRPr="00192B43">
        <w:rPr>
          <w:rFonts w:hint="eastAsia"/>
          <w:lang w:val="zh-CN"/>
        </w:rPr>
        <w:t>3.方式：凡有意参与谈判的供应商，携带有效的法定代表人身份证明或法定代表人授权委托书及身份证原件，</w:t>
      </w:r>
      <w:r w:rsidRPr="00192B43">
        <w:rPr>
          <w:rFonts w:hint="eastAsia"/>
          <w:u w:val="single"/>
          <w:lang w:val="zh-CN"/>
        </w:rPr>
        <w:t>于2025年6月12日起至2025年6月16日止，每天上午8：30-12：00时、下午14：00-17：00时（节假日除外）</w:t>
      </w:r>
      <w:r w:rsidRPr="00192B43">
        <w:rPr>
          <w:rFonts w:hint="eastAsia"/>
          <w:lang w:val="zh-CN"/>
        </w:rPr>
        <w:t>。到湖北中天招标有限公司（武汉市武昌区民主路782号</w:t>
      </w:r>
      <w:proofErr w:type="gramStart"/>
      <w:r w:rsidRPr="00192B43">
        <w:rPr>
          <w:rFonts w:hint="eastAsia"/>
          <w:lang w:val="zh-CN"/>
        </w:rPr>
        <w:t>洪广大</w:t>
      </w:r>
      <w:proofErr w:type="gramEnd"/>
      <w:r w:rsidRPr="00192B43">
        <w:rPr>
          <w:rFonts w:hint="eastAsia"/>
          <w:lang w:val="zh-CN"/>
        </w:rPr>
        <w:t>酒店26层）购买谈判文件。</w:t>
      </w:r>
    </w:p>
    <w:p w14:paraId="541FFF63" w14:textId="77777777" w:rsidR="00192B43" w:rsidRPr="00192B43" w:rsidRDefault="00192B43" w:rsidP="00192B43">
      <w:pPr>
        <w:pStyle w:val="21"/>
        <w:ind w:firstLine="480"/>
        <w:rPr>
          <w:rFonts w:hint="eastAsia"/>
          <w:lang w:val="zh-CN"/>
        </w:rPr>
      </w:pPr>
      <w:r w:rsidRPr="00192B43">
        <w:rPr>
          <w:rFonts w:hint="eastAsia"/>
          <w:lang w:val="zh-CN"/>
        </w:rPr>
        <w:t>4.谈判文件每套售价500.00元（现金），售后不退。</w:t>
      </w:r>
    </w:p>
    <w:p w14:paraId="6A9563BC" w14:textId="77777777" w:rsidR="00192B43" w:rsidRPr="00192B43" w:rsidRDefault="00192B43" w:rsidP="00192B43">
      <w:pPr>
        <w:pStyle w:val="2"/>
        <w:numPr>
          <w:ilvl w:val="0"/>
          <w:numId w:val="1"/>
        </w:numPr>
        <w:rPr>
          <w:rFonts w:hint="eastAsia"/>
          <w:color w:val="auto"/>
        </w:rPr>
      </w:pPr>
      <w:bookmarkStart w:id="24" w:name="_Toc200553157"/>
      <w:r w:rsidRPr="00192B43">
        <w:rPr>
          <w:rFonts w:hint="eastAsia"/>
          <w:color w:val="auto"/>
        </w:rPr>
        <w:t>提交响应文件截止时间和地点</w:t>
      </w:r>
      <w:bookmarkEnd w:id="24"/>
    </w:p>
    <w:p w14:paraId="00201D49" w14:textId="77777777" w:rsidR="00192B43" w:rsidRPr="00192B43" w:rsidRDefault="00192B43" w:rsidP="00192B43">
      <w:pPr>
        <w:pStyle w:val="21"/>
        <w:ind w:firstLine="480"/>
        <w:rPr>
          <w:rFonts w:hint="eastAsia"/>
          <w:lang w:val="hr-HR"/>
        </w:rPr>
      </w:pPr>
      <w:bookmarkStart w:id="25" w:name="_Toc109900363"/>
      <w:bookmarkStart w:id="26" w:name="_Toc35393633"/>
      <w:bookmarkStart w:id="27" w:name="_Toc28359093"/>
      <w:bookmarkStart w:id="28" w:name="_Toc28359016"/>
      <w:bookmarkStart w:id="29" w:name="_Toc109899944"/>
      <w:bookmarkStart w:id="30" w:name="_Toc35393802"/>
      <w:bookmarkStart w:id="31" w:name="_Toc109897426"/>
      <w:bookmarkStart w:id="32" w:name="_Toc109899525"/>
      <w:r w:rsidRPr="00192B43">
        <w:rPr>
          <w:rFonts w:hint="eastAsia"/>
          <w:lang w:val="hr-HR"/>
        </w:rPr>
        <w:t>1.截止时间：</w:t>
      </w:r>
      <w:r w:rsidRPr="00192B43">
        <w:rPr>
          <w:rFonts w:hint="eastAsia"/>
          <w:u w:val="single"/>
          <w:lang w:val="hr-HR"/>
        </w:rPr>
        <w:t>2025</w:t>
      </w:r>
      <w:r w:rsidRPr="00192B43">
        <w:rPr>
          <w:rFonts w:hint="eastAsia"/>
          <w:u w:val="single"/>
        </w:rPr>
        <w:t>年6月17日14时00分</w:t>
      </w:r>
      <w:r w:rsidRPr="00192B43">
        <w:rPr>
          <w:rFonts w:hint="eastAsia"/>
          <w:lang w:val="hr-HR"/>
        </w:rPr>
        <w:t>（北京时间）。</w:t>
      </w:r>
    </w:p>
    <w:p w14:paraId="6B1021E7" w14:textId="77777777" w:rsidR="00192B43" w:rsidRPr="00192B43" w:rsidRDefault="00192B43" w:rsidP="00192B43">
      <w:pPr>
        <w:pStyle w:val="21"/>
        <w:ind w:firstLine="480"/>
        <w:rPr>
          <w:rFonts w:hint="eastAsia"/>
          <w:lang w:val="hr-HR"/>
        </w:rPr>
      </w:pPr>
      <w:r w:rsidRPr="00192B43">
        <w:rPr>
          <w:rFonts w:hint="eastAsia"/>
          <w:szCs w:val="24"/>
        </w:rPr>
        <w:t>2</w:t>
      </w:r>
      <w:r w:rsidRPr="00192B43">
        <w:rPr>
          <w:rFonts w:hint="eastAsia"/>
          <w:szCs w:val="24"/>
          <w:lang w:val="hr-HR"/>
        </w:rPr>
        <w:t>.递交方式：</w:t>
      </w:r>
      <w:r w:rsidRPr="00192B43">
        <w:rPr>
          <w:rFonts w:hint="eastAsia"/>
        </w:rPr>
        <w:t>湖北中天招标有限公司开标室（武汉市武昌区民主路782号</w:t>
      </w:r>
      <w:proofErr w:type="gramStart"/>
      <w:r w:rsidRPr="00192B43">
        <w:rPr>
          <w:rFonts w:hint="eastAsia"/>
        </w:rPr>
        <w:t>洪广大</w:t>
      </w:r>
      <w:proofErr w:type="gramEnd"/>
      <w:r w:rsidRPr="00192B43">
        <w:rPr>
          <w:rFonts w:hint="eastAsia"/>
        </w:rPr>
        <w:t>酒店26层）</w:t>
      </w:r>
    </w:p>
    <w:p w14:paraId="64F19773" w14:textId="77777777" w:rsidR="00192B43" w:rsidRPr="00192B43" w:rsidRDefault="00192B43" w:rsidP="00192B43">
      <w:pPr>
        <w:pStyle w:val="2"/>
        <w:numPr>
          <w:ilvl w:val="0"/>
          <w:numId w:val="1"/>
        </w:numPr>
        <w:rPr>
          <w:rFonts w:hint="eastAsia"/>
          <w:color w:val="auto"/>
        </w:rPr>
      </w:pPr>
      <w:bookmarkStart w:id="33" w:name="_Toc200553158"/>
      <w:bookmarkEnd w:id="25"/>
      <w:bookmarkEnd w:id="26"/>
      <w:bookmarkEnd w:id="27"/>
      <w:bookmarkEnd w:id="28"/>
      <w:bookmarkEnd w:id="29"/>
      <w:bookmarkEnd w:id="30"/>
      <w:bookmarkEnd w:id="31"/>
      <w:bookmarkEnd w:id="32"/>
      <w:r w:rsidRPr="00192B43">
        <w:rPr>
          <w:rFonts w:hint="eastAsia"/>
          <w:color w:val="auto"/>
        </w:rPr>
        <w:t>谈判开始时间和地点</w:t>
      </w:r>
      <w:bookmarkEnd w:id="33"/>
    </w:p>
    <w:p w14:paraId="234BFAA9" w14:textId="77777777" w:rsidR="00192B43" w:rsidRPr="00192B43" w:rsidRDefault="00192B43" w:rsidP="00192B43">
      <w:pPr>
        <w:adjustRightInd w:val="0"/>
        <w:snapToGrid w:val="0"/>
        <w:ind w:firstLineChars="200" w:firstLine="480"/>
        <w:rPr>
          <w:rFonts w:cs="仿宋_GB2312" w:hint="eastAsia"/>
          <w:szCs w:val="24"/>
          <w:lang w:val="hr-HR"/>
        </w:rPr>
      </w:pPr>
      <w:r w:rsidRPr="00192B43">
        <w:rPr>
          <w:rFonts w:cs="仿宋_GB2312" w:hint="eastAsia"/>
          <w:szCs w:val="24"/>
        </w:rPr>
        <w:t>1.截止时间：</w:t>
      </w:r>
      <w:r w:rsidRPr="00192B43">
        <w:rPr>
          <w:rFonts w:hint="eastAsia"/>
          <w:u w:val="single"/>
          <w:lang w:val="hr-HR"/>
        </w:rPr>
        <w:t>2025</w:t>
      </w:r>
      <w:r w:rsidRPr="00192B43">
        <w:rPr>
          <w:rFonts w:hint="eastAsia"/>
          <w:u w:val="single"/>
        </w:rPr>
        <w:t>年6月17日14时00分</w:t>
      </w:r>
      <w:r w:rsidRPr="00192B43">
        <w:rPr>
          <w:rFonts w:cs="仿宋_GB2312" w:hint="eastAsia"/>
          <w:szCs w:val="24"/>
          <w:lang w:val="hr-HR"/>
        </w:rPr>
        <w:t>（北京时间）。</w:t>
      </w:r>
    </w:p>
    <w:p w14:paraId="34DBDDBE" w14:textId="77777777" w:rsidR="00192B43" w:rsidRPr="00192B43" w:rsidRDefault="00192B43" w:rsidP="00192B43">
      <w:pPr>
        <w:adjustRightInd w:val="0"/>
        <w:snapToGrid w:val="0"/>
        <w:ind w:firstLineChars="200" w:firstLine="480"/>
        <w:rPr>
          <w:rFonts w:cs="仿宋_GB2312" w:hint="eastAsia"/>
          <w:szCs w:val="24"/>
        </w:rPr>
      </w:pPr>
      <w:r w:rsidRPr="00192B43">
        <w:rPr>
          <w:rFonts w:cs="仿宋_GB2312" w:hint="eastAsia"/>
          <w:szCs w:val="24"/>
        </w:rPr>
        <w:t>2.</w:t>
      </w:r>
      <w:r w:rsidRPr="00192B43">
        <w:rPr>
          <w:rFonts w:hint="eastAsia"/>
          <w:szCs w:val="24"/>
          <w:lang w:val="hr-HR"/>
        </w:rPr>
        <w:t>递交方式：</w:t>
      </w:r>
      <w:r w:rsidRPr="00192B43">
        <w:rPr>
          <w:rFonts w:hint="eastAsia"/>
        </w:rPr>
        <w:t>湖北中天招标有限公司开标室（武汉市武昌区民主路782号</w:t>
      </w:r>
      <w:proofErr w:type="gramStart"/>
      <w:r w:rsidRPr="00192B43">
        <w:rPr>
          <w:rFonts w:hint="eastAsia"/>
        </w:rPr>
        <w:t>洪广大</w:t>
      </w:r>
      <w:proofErr w:type="gramEnd"/>
      <w:r w:rsidRPr="00192B43">
        <w:rPr>
          <w:rFonts w:hint="eastAsia"/>
        </w:rPr>
        <w:t>酒店26层）</w:t>
      </w:r>
    </w:p>
    <w:p w14:paraId="71D68C46" w14:textId="77777777" w:rsidR="00192B43" w:rsidRPr="00192B43" w:rsidRDefault="00192B43" w:rsidP="00192B43">
      <w:pPr>
        <w:pStyle w:val="2"/>
        <w:numPr>
          <w:ilvl w:val="0"/>
          <w:numId w:val="1"/>
        </w:numPr>
        <w:rPr>
          <w:rFonts w:hint="eastAsia"/>
          <w:color w:val="auto"/>
          <w:szCs w:val="32"/>
        </w:rPr>
      </w:pPr>
      <w:bookmarkStart w:id="34" w:name="_Toc195002444"/>
      <w:bookmarkStart w:id="35" w:name="_Toc200553159"/>
      <w:r w:rsidRPr="00192B43">
        <w:rPr>
          <w:rFonts w:hint="eastAsia"/>
          <w:color w:val="auto"/>
        </w:rPr>
        <w:lastRenderedPageBreak/>
        <w:t>信息发布媒体</w:t>
      </w:r>
      <w:bookmarkEnd w:id="34"/>
      <w:bookmarkEnd w:id="35"/>
    </w:p>
    <w:p w14:paraId="4ED059DB" w14:textId="77777777" w:rsidR="00192B43" w:rsidRPr="00192B43" w:rsidRDefault="00192B43" w:rsidP="00192B43">
      <w:pPr>
        <w:pStyle w:val="21"/>
        <w:ind w:firstLine="480"/>
        <w:rPr>
          <w:rFonts w:hint="eastAsia"/>
        </w:rPr>
      </w:pPr>
      <w:r w:rsidRPr="00192B43">
        <w:rPr>
          <w:rFonts w:hint="eastAsia"/>
        </w:rPr>
        <w:t>发布媒体：中国招标投标公共服务平台http://www.cebpubservice.com/）、湖北机场集团有限公司官网（www.whairport.com）。</w:t>
      </w:r>
    </w:p>
    <w:p w14:paraId="2A140D49" w14:textId="77777777" w:rsidR="00192B43" w:rsidRPr="00192B43" w:rsidRDefault="00192B43" w:rsidP="00192B43">
      <w:pPr>
        <w:pStyle w:val="2"/>
        <w:numPr>
          <w:ilvl w:val="0"/>
          <w:numId w:val="1"/>
        </w:numPr>
        <w:rPr>
          <w:rFonts w:hint="eastAsia"/>
          <w:color w:val="auto"/>
        </w:rPr>
      </w:pPr>
      <w:bookmarkStart w:id="36" w:name="_Toc109897428"/>
      <w:bookmarkStart w:id="37" w:name="_Toc109900365"/>
      <w:bookmarkStart w:id="38" w:name="_Toc109899946"/>
      <w:bookmarkStart w:id="39" w:name="_Toc109899527"/>
      <w:bookmarkStart w:id="40" w:name="_Toc200553160"/>
      <w:r w:rsidRPr="00192B43">
        <w:rPr>
          <w:rFonts w:hint="eastAsia"/>
          <w:color w:val="auto"/>
        </w:rPr>
        <w:t>其他补充事宜</w:t>
      </w:r>
      <w:bookmarkStart w:id="41" w:name="_Hlk155192571"/>
      <w:bookmarkEnd w:id="36"/>
      <w:bookmarkEnd w:id="37"/>
      <w:bookmarkEnd w:id="38"/>
      <w:bookmarkEnd w:id="39"/>
      <w:r w:rsidRPr="00192B43">
        <w:rPr>
          <w:rFonts w:hint="eastAsia"/>
          <w:color w:val="auto"/>
        </w:rPr>
        <w:t>【根据项目情况自行补充】</w:t>
      </w:r>
      <w:bookmarkEnd w:id="40"/>
      <w:bookmarkEnd w:id="41"/>
    </w:p>
    <w:p w14:paraId="5E4E847B" w14:textId="77777777" w:rsidR="00192B43" w:rsidRPr="00192B43" w:rsidRDefault="00192B43" w:rsidP="00192B43">
      <w:pPr>
        <w:adjustRightInd w:val="0"/>
        <w:snapToGrid w:val="0"/>
        <w:ind w:firstLineChars="200" w:firstLine="480"/>
        <w:rPr>
          <w:rFonts w:cs="仿宋_GB2312" w:hint="eastAsia"/>
          <w:bCs/>
          <w:szCs w:val="24"/>
          <w:u w:val="single"/>
        </w:rPr>
      </w:pPr>
      <w:r w:rsidRPr="00192B43">
        <w:rPr>
          <w:rFonts w:cs="仿宋_GB2312" w:hint="eastAsia"/>
          <w:bCs/>
          <w:szCs w:val="24"/>
          <w:u w:val="single"/>
        </w:rPr>
        <w:t xml:space="preserve"> /                      </w:t>
      </w:r>
    </w:p>
    <w:p w14:paraId="053D5028" w14:textId="77777777" w:rsidR="00192B43" w:rsidRPr="00192B43" w:rsidRDefault="00192B43" w:rsidP="00192B43">
      <w:pPr>
        <w:pStyle w:val="2"/>
        <w:numPr>
          <w:ilvl w:val="0"/>
          <w:numId w:val="1"/>
        </w:numPr>
        <w:rPr>
          <w:rFonts w:hint="eastAsia"/>
          <w:bCs/>
          <w:color w:val="auto"/>
          <w:szCs w:val="32"/>
        </w:rPr>
      </w:pPr>
      <w:bookmarkStart w:id="42" w:name="_Toc109900366"/>
      <w:bookmarkStart w:id="43" w:name="_Toc109899528"/>
      <w:bookmarkStart w:id="44" w:name="_Toc109897429"/>
      <w:bookmarkStart w:id="45" w:name="_Toc109899947"/>
      <w:bookmarkStart w:id="46" w:name="_Toc200553161"/>
      <w:r w:rsidRPr="00192B43">
        <w:rPr>
          <w:rFonts w:hint="eastAsia"/>
          <w:color w:val="auto"/>
        </w:rPr>
        <w:t>联系方式</w:t>
      </w:r>
      <w:bookmarkEnd w:id="42"/>
      <w:bookmarkEnd w:id="43"/>
      <w:bookmarkEnd w:id="44"/>
      <w:bookmarkEnd w:id="45"/>
      <w:bookmarkEnd w:id="46"/>
    </w:p>
    <w:bookmarkEnd w:id="5"/>
    <w:p w14:paraId="1C38D078" w14:textId="77777777" w:rsidR="00192B43" w:rsidRPr="00192B43" w:rsidRDefault="00192B43" w:rsidP="00192B43">
      <w:pPr>
        <w:ind w:firstLineChars="200" w:firstLine="480"/>
        <w:rPr>
          <w:rFonts w:cs="仿宋_GB2312" w:hint="eastAsia"/>
        </w:rPr>
      </w:pPr>
      <w:r w:rsidRPr="00192B43">
        <w:rPr>
          <w:rFonts w:cs="仿宋_GB2312" w:hint="eastAsia"/>
        </w:rPr>
        <w:t>1.采购人信息</w:t>
      </w:r>
    </w:p>
    <w:p w14:paraId="4AA25F70" w14:textId="77777777" w:rsidR="00192B43" w:rsidRPr="00192B43" w:rsidRDefault="00192B43" w:rsidP="00192B43">
      <w:pPr>
        <w:ind w:firstLineChars="200" w:firstLine="480"/>
        <w:rPr>
          <w:rFonts w:cs="仿宋_GB2312" w:hint="eastAsia"/>
        </w:rPr>
      </w:pPr>
      <w:r w:rsidRPr="00192B43">
        <w:rPr>
          <w:rFonts w:cs="仿宋_GB2312" w:hint="eastAsia"/>
        </w:rPr>
        <w:t>名称：</w:t>
      </w:r>
      <w:r w:rsidRPr="00192B43">
        <w:rPr>
          <w:rFonts w:cs="仿宋_GB2312" w:hint="eastAsia"/>
          <w:szCs w:val="24"/>
          <w:u w:val="single"/>
        </w:rPr>
        <w:t>武汉天河机场有限责任公司</w:t>
      </w:r>
    </w:p>
    <w:p w14:paraId="52342F57" w14:textId="77777777" w:rsidR="00192B43" w:rsidRPr="00192B43" w:rsidRDefault="00192B43" w:rsidP="00192B43">
      <w:pPr>
        <w:ind w:firstLineChars="200" w:firstLine="480"/>
        <w:rPr>
          <w:rFonts w:cs="仿宋_GB2312" w:hint="eastAsia"/>
        </w:rPr>
      </w:pPr>
      <w:r w:rsidRPr="00192B43">
        <w:rPr>
          <w:rFonts w:cs="仿宋_GB2312" w:hint="eastAsia"/>
        </w:rPr>
        <w:t>地址：</w:t>
      </w:r>
      <w:r w:rsidRPr="00192B43">
        <w:rPr>
          <w:rFonts w:cs="仿宋_GB2312" w:hint="eastAsia"/>
          <w:szCs w:val="24"/>
          <w:u w:val="single"/>
        </w:rPr>
        <w:t xml:space="preserve">武汉市黄陂区天河镇      </w:t>
      </w:r>
    </w:p>
    <w:p w14:paraId="37090CC6" w14:textId="77777777" w:rsidR="00192B43" w:rsidRPr="00192B43" w:rsidRDefault="00192B43" w:rsidP="00192B43">
      <w:pPr>
        <w:ind w:firstLineChars="200" w:firstLine="480"/>
        <w:rPr>
          <w:rFonts w:cs="仿宋_GB2312" w:hint="eastAsia"/>
          <w:szCs w:val="24"/>
          <w:u w:val="single"/>
        </w:rPr>
      </w:pPr>
      <w:r w:rsidRPr="00192B43">
        <w:rPr>
          <w:rFonts w:cs="仿宋_GB2312" w:hint="eastAsia"/>
        </w:rPr>
        <w:t>联系人：</w:t>
      </w:r>
      <w:r w:rsidRPr="00192B43">
        <w:rPr>
          <w:rFonts w:cs="仿宋_GB2312" w:hint="eastAsia"/>
          <w:szCs w:val="24"/>
          <w:u w:val="single"/>
        </w:rPr>
        <w:t xml:space="preserve">陈晶                  </w:t>
      </w:r>
    </w:p>
    <w:p w14:paraId="713BDE8B" w14:textId="77777777" w:rsidR="00192B43" w:rsidRPr="00192B43" w:rsidRDefault="00192B43" w:rsidP="00192B43">
      <w:pPr>
        <w:ind w:firstLineChars="200" w:firstLine="480"/>
        <w:rPr>
          <w:rFonts w:cs="仿宋_GB2312" w:hint="eastAsia"/>
        </w:rPr>
      </w:pPr>
      <w:r w:rsidRPr="00192B43">
        <w:rPr>
          <w:rFonts w:cs="仿宋_GB2312" w:hint="eastAsia"/>
          <w:szCs w:val="24"/>
        </w:rPr>
        <w:t>电话：</w:t>
      </w:r>
      <w:r w:rsidRPr="00192B43">
        <w:rPr>
          <w:rFonts w:cs="仿宋_GB2312" w:hint="eastAsia"/>
          <w:szCs w:val="24"/>
          <w:u w:val="single"/>
        </w:rPr>
        <w:t xml:space="preserve">027-85819122            </w:t>
      </w:r>
    </w:p>
    <w:p w14:paraId="20D579CD" w14:textId="77777777" w:rsidR="00192B43" w:rsidRPr="00192B43" w:rsidRDefault="00192B43" w:rsidP="00192B43">
      <w:pPr>
        <w:ind w:firstLineChars="200" w:firstLine="480"/>
        <w:rPr>
          <w:rFonts w:cs="仿宋_GB2312" w:hint="eastAsia"/>
        </w:rPr>
      </w:pPr>
      <w:r w:rsidRPr="00192B43">
        <w:rPr>
          <w:rFonts w:cs="仿宋_GB2312" w:hint="eastAsia"/>
        </w:rPr>
        <w:t>2.采购代理机构信息</w:t>
      </w:r>
    </w:p>
    <w:p w14:paraId="38AE7854" w14:textId="77777777" w:rsidR="00192B43" w:rsidRPr="00192B43" w:rsidRDefault="00192B43" w:rsidP="00192B43">
      <w:pPr>
        <w:ind w:firstLineChars="200" w:firstLine="480"/>
        <w:rPr>
          <w:rFonts w:cs="仿宋_GB2312" w:hint="eastAsia"/>
        </w:rPr>
      </w:pPr>
      <w:r w:rsidRPr="00192B43">
        <w:rPr>
          <w:rFonts w:cs="仿宋_GB2312" w:hint="eastAsia"/>
        </w:rPr>
        <w:t>名称：</w:t>
      </w:r>
      <w:r w:rsidRPr="00192B43">
        <w:rPr>
          <w:rFonts w:cs="仿宋_GB2312" w:hint="eastAsia"/>
          <w:szCs w:val="24"/>
          <w:u w:val="single"/>
        </w:rPr>
        <w:t>湖北中天招标有限公司</w:t>
      </w:r>
    </w:p>
    <w:p w14:paraId="184AF39A" w14:textId="77777777" w:rsidR="00192B43" w:rsidRPr="00192B43" w:rsidRDefault="00192B43" w:rsidP="00192B43">
      <w:pPr>
        <w:ind w:firstLineChars="200" w:firstLine="480"/>
        <w:rPr>
          <w:rFonts w:cs="仿宋_GB2312" w:hint="eastAsia"/>
        </w:rPr>
      </w:pPr>
      <w:r w:rsidRPr="00192B43">
        <w:rPr>
          <w:rFonts w:cs="仿宋_GB2312" w:hint="eastAsia"/>
        </w:rPr>
        <w:t>地址：</w:t>
      </w:r>
      <w:r w:rsidRPr="00192B43">
        <w:rPr>
          <w:rFonts w:cs="仿宋_GB2312" w:hint="eastAsia"/>
          <w:szCs w:val="24"/>
          <w:u w:val="single"/>
        </w:rPr>
        <w:t>武汉市武昌区民主路782号</w:t>
      </w:r>
      <w:proofErr w:type="gramStart"/>
      <w:r w:rsidRPr="00192B43">
        <w:rPr>
          <w:rFonts w:cs="仿宋_GB2312" w:hint="eastAsia"/>
          <w:szCs w:val="24"/>
          <w:u w:val="single"/>
        </w:rPr>
        <w:t>洪广大</w:t>
      </w:r>
      <w:proofErr w:type="gramEnd"/>
      <w:r w:rsidRPr="00192B43">
        <w:rPr>
          <w:rFonts w:cs="仿宋_GB2312" w:hint="eastAsia"/>
          <w:szCs w:val="24"/>
          <w:u w:val="single"/>
        </w:rPr>
        <w:t>酒店26层</w:t>
      </w:r>
    </w:p>
    <w:p w14:paraId="0E70208F" w14:textId="77777777" w:rsidR="00192B43" w:rsidRPr="00192B43" w:rsidRDefault="00192B43" w:rsidP="00192B43">
      <w:pPr>
        <w:ind w:firstLineChars="200" w:firstLine="480"/>
        <w:rPr>
          <w:rFonts w:ascii="Times New Roman" w:hAnsi="Times New Roman" w:cs="Times New Roman" w:hint="eastAsia"/>
          <w:szCs w:val="24"/>
          <w:u w:val="single"/>
          <w:lang w:val="zh-CN"/>
        </w:rPr>
      </w:pPr>
      <w:r w:rsidRPr="00192B43">
        <w:rPr>
          <w:rFonts w:cs="仿宋_GB2312" w:hint="eastAsia"/>
        </w:rPr>
        <w:t>联系人：</w:t>
      </w:r>
      <w:r w:rsidRPr="00192B43">
        <w:rPr>
          <w:rFonts w:ascii="Times New Roman" w:hAnsi="Times New Roman" w:cs="Times New Roman" w:hint="eastAsia"/>
          <w:szCs w:val="24"/>
          <w:u w:val="single"/>
        </w:rPr>
        <w:t>唐和易、</w:t>
      </w:r>
      <w:r w:rsidRPr="00192B43">
        <w:rPr>
          <w:rFonts w:ascii="Times New Roman" w:hAnsi="Times New Roman" w:cs="Times New Roman" w:hint="eastAsia"/>
          <w:szCs w:val="24"/>
          <w:u w:val="single"/>
          <w:lang w:val="zh-CN"/>
        </w:rPr>
        <w:t>刘见博、徐阳</w:t>
      </w:r>
      <w:r w:rsidRPr="00192B43">
        <w:rPr>
          <w:rFonts w:cs="仿宋_GB2312" w:hint="eastAsia"/>
          <w:szCs w:val="24"/>
          <w:u w:val="single"/>
        </w:rPr>
        <w:t>、</w:t>
      </w:r>
      <w:r w:rsidRPr="00192B43">
        <w:rPr>
          <w:rFonts w:ascii="Times New Roman" w:hAnsi="Times New Roman" w:cs="Times New Roman" w:hint="eastAsia"/>
          <w:szCs w:val="24"/>
          <w:u w:val="single"/>
          <w:lang w:val="zh-CN"/>
        </w:rPr>
        <w:t>姜作源</w:t>
      </w:r>
    </w:p>
    <w:p w14:paraId="7E9DB79B" w14:textId="77777777" w:rsidR="00192B43" w:rsidRPr="00192B43" w:rsidRDefault="00192B43" w:rsidP="00192B43">
      <w:pPr>
        <w:ind w:firstLineChars="200" w:firstLine="480"/>
        <w:rPr>
          <w:rFonts w:cs="仿宋_GB2312"/>
        </w:rPr>
      </w:pPr>
      <w:r w:rsidRPr="00192B43">
        <w:rPr>
          <w:rFonts w:ascii="Times New Roman" w:hAnsi="Times New Roman" w:cs="Times New Roman" w:hint="eastAsia"/>
          <w:szCs w:val="24"/>
          <w:lang w:val="zh-CN"/>
        </w:rPr>
        <w:t>电话：</w:t>
      </w:r>
      <w:r w:rsidRPr="00192B43">
        <w:rPr>
          <w:rFonts w:ascii="Times New Roman" w:hAnsi="Times New Roman" w:cs="Times New Roman"/>
          <w:szCs w:val="24"/>
          <w:u w:val="single"/>
          <w:lang w:val="zh-CN"/>
        </w:rPr>
        <w:t>027-87715200</w:t>
      </w:r>
      <w:r w:rsidRPr="00192B43">
        <w:rPr>
          <w:rFonts w:cs="仿宋_GB2312" w:hint="eastAsia"/>
          <w:szCs w:val="24"/>
          <w:u w:val="single"/>
        </w:rPr>
        <w:t xml:space="preserve">         </w:t>
      </w:r>
    </w:p>
    <w:p w14:paraId="0399B537" w14:textId="77777777" w:rsidR="00192B43" w:rsidRPr="00192B43" w:rsidRDefault="00192B43" w:rsidP="00192B43">
      <w:pPr>
        <w:pStyle w:val="2"/>
        <w:numPr>
          <w:ilvl w:val="0"/>
          <w:numId w:val="1"/>
        </w:numPr>
        <w:rPr>
          <w:rFonts w:hint="eastAsia"/>
          <w:color w:val="auto"/>
        </w:rPr>
      </w:pPr>
      <w:bookmarkStart w:id="47" w:name="_Toc195002447"/>
      <w:bookmarkStart w:id="48" w:name="_Toc200553162"/>
      <w:bookmarkEnd w:id="6"/>
      <w:r w:rsidRPr="00192B43">
        <w:rPr>
          <w:rFonts w:hint="eastAsia"/>
          <w:color w:val="auto"/>
        </w:rPr>
        <w:t>指定账户信息</w:t>
      </w:r>
      <w:bookmarkEnd w:id="47"/>
      <w:bookmarkEnd w:id="48"/>
    </w:p>
    <w:p w14:paraId="3AC9B4DB" w14:textId="77777777" w:rsidR="00192B43" w:rsidRPr="00192B43" w:rsidRDefault="00192B43" w:rsidP="00192B43">
      <w:pPr>
        <w:ind w:firstLineChars="200" w:firstLine="480"/>
        <w:rPr>
          <w:rFonts w:cs="仿宋_GB2312" w:hint="eastAsia"/>
        </w:rPr>
      </w:pPr>
      <w:r w:rsidRPr="00192B43">
        <w:rPr>
          <w:rFonts w:cs="仿宋_GB2312" w:hint="eastAsia"/>
        </w:rPr>
        <w:t>开户名称：</w:t>
      </w:r>
      <w:r w:rsidRPr="00192B43">
        <w:rPr>
          <w:rFonts w:cs="仿宋_GB2312" w:hint="eastAsia"/>
          <w:szCs w:val="24"/>
          <w:u w:val="single"/>
        </w:rPr>
        <w:t>湖北中天招标有限公司</w:t>
      </w:r>
    </w:p>
    <w:p w14:paraId="672C0009" w14:textId="77777777" w:rsidR="00192B43" w:rsidRPr="00192B43" w:rsidRDefault="00192B43" w:rsidP="00192B43">
      <w:pPr>
        <w:ind w:firstLineChars="200" w:firstLine="480"/>
        <w:rPr>
          <w:rFonts w:cs="仿宋_GB2312" w:hint="eastAsia"/>
        </w:rPr>
      </w:pPr>
      <w:r w:rsidRPr="00192B43">
        <w:rPr>
          <w:rFonts w:cs="仿宋_GB2312" w:hint="eastAsia"/>
        </w:rPr>
        <w:t>行    号：</w:t>
      </w:r>
      <w:r w:rsidRPr="00192B43">
        <w:rPr>
          <w:rFonts w:cs="仿宋_GB2312" w:hint="eastAsia"/>
          <w:szCs w:val="24"/>
          <w:u w:val="single"/>
        </w:rPr>
        <w:t xml:space="preserve">102521000597        </w:t>
      </w:r>
    </w:p>
    <w:p w14:paraId="1E0A483E" w14:textId="77777777" w:rsidR="00192B43" w:rsidRPr="00192B43" w:rsidRDefault="00192B43" w:rsidP="00192B43">
      <w:pPr>
        <w:ind w:firstLineChars="200" w:firstLine="480"/>
        <w:rPr>
          <w:rFonts w:cs="仿宋_GB2312" w:hint="eastAsia"/>
        </w:rPr>
      </w:pPr>
      <w:r w:rsidRPr="00192B43">
        <w:rPr>
          <w:rFonts w:cs="仿宋_GB2312" w:hint="eastAsia"/>
        </w:rPr>
        <w:t>开 户 行：</w:t>
      </w:r>
      <w:r w:rsidRPr="00192B43">
        <w:rPr>
          <w:rFonts w:cs="仿宋_GB2312" w:hint="eastAsia"/>
          <w:szCs w:val="24"/>
          <w:u w:val="single"/>
        </w:rPr>
        <w:t>中国工商银行武汉市江南支行</w:t>
      </w:r>
    </w:p>
    <w:p w14:paraId="0B822661" w14:textId="77777777" w:rsidR="00192B43" w:rsidRPr="00192B43" w:rsidRDefault="00192B43" w:rsidP="00192B43">
      <w:pPr>
        <w:ind w:firstLineChars="200" w:firstLine="480"/>
        <w:rPr>
          <w:rFonts w:cs="仿宋_GB2312" w:hint="eastAsia"/>
        </w:rPr>
      </w:pPr>
      <w:r w:rsidRPr="00192B43">
        <w:rPr>
          <w:rFonts w:cs="仿宋_GB2312" w:hint="eastAsia"/>
        </w:rPr>
        <w:t>帐    号：</w:t>
      </w:r>
      <w:r w:rsidRPr="00192B43">
        <w:rPr>
          <w:rFonts w:cs="仿宋_GB2312" w:hint="eastAsia"/>
          <w:szCs w:val="24"/>
          <w:u w:val="single"/>
        </w:rPr>
        <w:t>3202017309200179278</w:t>
      </w:r>
    </w:p>
    <w:p w14:paraId="4A6458FE" w14:textId="77777777" w:rsidR="008F132A" w:rsidRPr="00192B43" w:rsidRDefault="008F132A">
      <w:pPr>
        <w:rPr>
          <w:rFonts w:hint="eastAsia"/>
        </w:rPr>
      </w:pPr>
    </w:p>
    <w:sectPr w:rsidR="008F132A" w:rsidRPr="00192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36114"/>
    <w:multiLevelType w:val="multilevel"/>
    <w:tmpl w:val="2E536114"/>
    <w:lvl w:ilvl="0">
      <w:start w:val="1"/>
      <w:numFmt w:val="chineseCountingThousand"/>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09994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71"/>
    <w:rsid w:val="00192B43"/>
    <w:rsid w:val="005415CD"/>
    <w:rsid w:val="00870068"/>
    <w:rsid w:val="008F132A"/>
    <w:rsid w:val="00AF4FEF"/>
    <w:rsid w:val="00B6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B0D5F"/>
  <w15:chartTrackingRefBased/>
  <w15:docId w15:val="{437C3F0E-FE63-42F2-AFB8-D2557931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B43"/>
    <w:pPr>
      <w:widowControl w:val="0"/>
      <w:spacing w:line="360" w:lineRule="auto"/>
    </w:pPr>
    <w:rPr>
      <w:rFonts w:ascii="宋体" w:eastAsia="宋体" w:hAnsi="宋体"/>
      <w:sz w:val="24"/>
    </w:rPr>
  </w:style>
  <w:style w:type="paragraph" w:styleId="1">
    <w:name w:val="heading 1"/>
    <w:basedOn w:val="a"/>
    <w:next w:val="a"/>
    <w:link w:val="10"/>
    <w:uiPriority w:val="9"/>
    <w:qFormat/>
    <w:rsid w:val="00B63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semiHidden/>
    <w:unhideWhenUsed/>
    <w:qFormat/>
    <w:rsid w:val="00B63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271"/>
    <w:pPr>
      <w:keepNext/>
      <w:keepLines/>
      <w:spacing w:before="80" w:after="40"/>
      <w:outlineLvl w:val="4"/>
    </w:pPr>
    <w:rPr>
      <w:rFonts w:cstheme="majorBidi"/>
      <w:color w:val="2F5496" w:themeColor="accent1" w:themeShade="BF"/>
      <w:szCs w:val="24"/>
    </w:rPr>
  </w:style>
  <w:style w:type="paragraph" w:styleId="6">
    <w:name w:val="heading 6"/>
    <w:basedOn w:val="a"/>
    <w:next w:val="a"/>
    <w:link w:val="60"/>
    <w:uiPriority w:val="9"/>
    <w:semiHidden/>
    <w:unhideWhenUsed/>
    <w:qFormat/>
    <w:rsid w:val="00B6327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27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27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6327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semiHidden/>
    <w:rsid w:val="00B63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271"/>
    <w:rPr>
      <w:rFonts w:cstheme="majorBidi"/>
      <w:color w:val="2F5496" w:themeColor="accent1" w:themeShade="BF"/>
      <w:sz w:val="28"/>
      <w:szCs w:val="28"/>
    </w:rPr>
  </w:style>
  <w:style w:type="character" w:customStyle="1" w:styleId="50">
    <w:name w:val="标题 5 字符"/>
    <w:basedOn w:val="a0"/>
    <w:link w:val="5"/>
    <w:uiPriority w:val="9"/>
    <w:semiHidden/>
    <w:rsid w:val="00B63271"/>
    <w:rPr>
      <w:rFonts w:cstheme="majorBidi"/>
      <w:color w:val="2F5496" w:themeColor="accent1" w:themeShade="BF"/>
      <w:sz w:val="24"/>
      <w:szCs w:val="24"/>
    </w:rPr>
  </w:style>
  <w:style w:type="character" w:customStyle="1" w:styleId="60">
    <w:name w:val="标题 6 字符"/>
    <w:basedOn w:val="a0"/>
    <w:link w:val="6"/>
    <w:uiPriority w:val="9"/>
    <w:semiHidden/>
    <w:rsid w:val="00B63271"/>
    <w:rPr>
      <w:rFonts w:cstheme="majorBidi"/>
      <w:b/>
      <w:bCs/>
      <w:color w:val="2F5496" w:themeColor="accent1" w:themeShade="BF"/>
    </w:rPr>
  </w:style>
  <w:style w:type="character" w:customStyle="1" w:styleId="70">
    <w:name w:val="标题 7 字符"/>
    <w:basedOn w:val="a0"/>
    <w:link w:val="7"/>
    <w:uiPriority w:val="9"/>
    <w:semiHidden/>
    <w:rsid w:val="00B63271"/>
    <w:rPr>
      <w:rFonts w:cstheme="majorBidi"/>
      <w:b/>
      <w:bCs/>
      <w:color w:val="595959" w:themeColor="text1" w:themeTint="A6"/>
    </w:rPr>
  </w:style>
  <w:style w:type="character" w:customStyle="1" w:styleId="80">
    <w:name w:val="标题 8 字符"/>
    <w:basedOn w:val="a0"/>
    <w:link w:val="8"/>
    <w:uiPriority w:val="9"/>
    <w:semiHidden/>
    <w:rsid w:val="00B63271"/>
    <w:rPr>
      <w:rFonts w:cstheme="majorBidi"/>
      <w:color w:val="595959" w:themeColor="text1" w:themeTint="A6"/>
    </w:rPr>
  </w:style>
  <w:style w:type="character" w:customStyle="1" w:styleId="90">
    <w:name w:val="标题 9 字符"/>
    <w:basedOn w:val="a0"/>
    <w:link w:val="9"/>
    <w:uiPriority w:val="9"/>
    <w:semiHidden/>
    <w:rsid w:val="00B63271"/>
    <w:rPr>
      <w:rFonts w:eastAsiaTheme="majorEastAsia" w:cstheme="majorBidi"/>
      <w:color w:val="595959" w:themeColor="text1" w:themeTint="A6"/>
    </w:rPr>
  </w:style>
  <w:style w:type="paragraph" w:styleId="a3">
    <w:name w:val="Title"/>
    <w:basedOn w:val="a"/>
    <w:next w:val="a"/>
    <w:link w:val="a4"/>
    <w:uiPriority w:val="10"/>
    <w:qFormat/>
    <w:rsid w:val="00B632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2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271"/>
    <w:pPr>
      <w:spacing w:before="160" w:after="160"/>
      <w:jc w:val="center"/>
    </w:pPr>
    <w:rPr>
      <w:i/>
      <w:iCs/>
      <w:color w:val="404040" w:themeColor="text1" w:themeTint="BF"/>
    </w:rPr>
  </w:style>
  <w:style w:type="character" w:customStyle="1" w:styleId="a8">
    <w:name w:val="引用 字符"/>
    <w:basedOn w:val="a0"/>
    <w:link w:val="a7"/>
    <w:uiPriority w:val="29"/>
    <w:rsid w:val="00B63271"/>
    <w:rPr>
      <w:i/>
      <w:iCs/>
      <w:color w:val="404040" w:themeColor="text1" w:themeTint="BF"/>
    </w:rPr>
  </w:style>
  <w:style w:type="paragraph" w:styleId="a9">
    <w:name w:val="List Paragraph"/>
    <w:basedOn w:val="a"/>
    <w:link w:val="aa"/>
    <w:uiPriority w:val="34"/>
    <w:qFormat/>
    <w:rsid w:val="00B63271"/>
    <w:pPr>
      <w:ind w:left="720"/>
      <w:contextualSpacing/>
    </w:pPr>
  </w:style>
  <w:style w:type="character" w:styleId="ab">
    <w:name w:val="Intense Emphasis"/>
    <w:basedOn w:val="a0"/>
    <w:uiPriority w:val="21"/>
    <w:qFormat/>
    <w:rsid w:val="00B63271"/>
    <w:rPr>
      <w:i/>
      <w:iCs/>
      <w:color w:val="2F5496" w:themeColor="accent1" w:themeShade="BF"/>
    </w:rPr>
  </w:style>
  <w:style w:type="paragraph" w:styleId="ac">
    <w:name w:val="Intense Quote"/>
    <w:basedOn w:val="a"/>
    <w:next w:val="a"/>
    <w:link w:val="ad"/>
    <w:uiPriority w:val="30"/>
    <w:qFormat/>
    <w:rsid w:val="00B63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rsid w:val="00B63271"/>
    <w:rPr>
      <w:i/>
      <w:iCs/>
      <w:color w:val="2F5496" w:themeColor="accent1" w:themeShade="BF"/>
    </w:rPr>
  </w:style>
  <w:style w:type="character" w:styleId="ae">
    <w:name w:val="Intense Reference"/>
    <w:basedOn w:val="a0"/>
    <w:uiPriority w:val="32"/>
    <w:qFormat/>
    <w:rsid w:val="00B63271"/>
    <w:rPr>
      <w:b/>
      <w:bCs/>
      <w:smallCaps/>
      <w:color w:val="2F5496" w:themeColor="accent1" w:themeShade="BF"/>
      <w:spacing w:val="5"/>
    </w:rPr>
  </w:style>
  <w:style w:type="character" w:customStyle="1" w:styleId="aa">
    <w:name w:val="列表段落 字符"/>
    <w:link w:val="a9"/>
    <w:uiPriority w:val="34"/>
    <w:qFormat/>
    <w:locked/>
    <w:rsid w:val="00192B43"/>
  </w:style>
  <w:style w:type="paragraph" w:customStyle="1" w:styleId="21">
    <w:name w:val="正文缩进2"/>
    <w:basedOn w:val="a"/>
    <w:qFormat/>
    <w:rsid w:val="00192B43"/>
    <w:pPr>
      <w:wordWrap w:val="0"/>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8674">
      <w:bodyDiv w:val="1"/>
      <w:marLeft w:val="0"/>
      <w:marRight w:val="0"/>
      <w:marTop w:val="0"/>
      <w:marBottom w:val="0"/>
      <w:divBdr>
        <w:top w:val="none" w:sz="0" w:space="0" w:color="auto"/>
        <w:left w:val="none" w:sz="0" w:space="0" w:color="auto"/>
        <w:bottom w:val="none" w:sz="0" w:space="0" w:color="auto"/>
        <w:right w:val="none" w:sz="0" w:space="0" w:color="auto"/>
      </w:divBdr>
    </w:div>
    <w:div w:id="21410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1288</Words>
  <Characters>400</Characters>
  <Application>Microsoft Office Word</Application>
  <DocSecurity>0</DocSecurity>
  <Lines>3</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见博 刘</dc:creator>
  <cp:keywords/>
  <dc:description/>
  <cp:lastModifiedBy>见博 刘</cp:lastModifiedBy>
  <cp:revision>3</cp:revision>
  <dcterms:created xsi:type="dcterms:W3CDTF">2025-06-11T08:58:00Z</dcterms:created>
  <dcterms:modified xsi:type="dcterms:W3CDTF">2025-06-11T09:00:00Z</dcterms:modified>
</cp:coreProperties>
</file>